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47E" w14:textId="6C65B092" w:rsidR="00D90E34" w:rsidRPr="009E080C" w:rsidRDefault="00125387" w:rsidP="00D90E34">
      <w:pPr>
        <w:tabs>
          <w:tab w:val="center" w:pos="6663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</w:pPr>
      <w:bookmarkStart w:id="0" w:name="_Hlk118378905"/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ABA87B" wp14:editId="136BE82F">
                <wp:simplePos x="0" y="0"/>
                <wp:positionH relativeFrom="column">
                  <wp:posOffset>4297083</wp:posOffset>
                </wp:positionH>
                <wp:positionV relativeFrom="paragraph">
                  <wp:posOffset>-725293</wp:posOffset>
                </wp:positionV>
                <wp:extent cx="1860796" cy="528595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796" cy="52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DAFDF" w14:textId="6CA87D14" w:rsidR="00125387" w:rsidRPr="008F3093" w:rsidRDefault="00125387" w:rsidP="008F30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</w:rPr>
                            </w:pPr>
                            <w:r w:rsidRPr="008F3093">
                              <w:rPr>
                                <w:rFonts w:ascii="TH SarabunPSK" w:hAnsi="TH SarabunPSK" w:cs="TH SarabunPSK"/>
                                <w:color w:val="002060"/>
                                <w:cs/>
                              </w:rPr>
                              <w:t>แบบรายงาน</w:t>
                            </w:r>
                            <w:r w:rsidR="008F3093" w:rsidRPr="008F3093">
                              <w:rPr>
                                <w:rFonts w:ascii="TH SarabunPSK" w:hAnsi="TH SarabunPSK" w:cs="TH SarabunPSK" w:hint="cs"/>
                                <w:color w:val="002060"/>
                                <w:cs/>
                              </w:rPr>
                              <w:t>การเผยแพร่ผลงานวิจัย</w:t>
                            </w:r>
                            <w:r w:rsidRPr="008F3093">
                              <w:rPr>
                                <w:rFonts w:ascii="TH SarabunPSK" w:hAnsi="TH SarabunPSK" w:cs="TH SarabunPSK"/>
                                <w:color w:val="002060"/>
                                <w:cs/>
                              </w:rPr>
                              <w:t xml:space="preserve"> </w:t>
                            </w:r>
                            <w:r w:rsidRPr="008F3093">
                              <w:rPr>
                                <w:rFonts w:ascii="TH SarabunPSK" w:hAnsi="TH SarabunPSK" w:cs="TH SarabunPSK"/>
                                <w:color w:val="002060"/>
                              </w:rPr>
                              <w:t>Super KPIs 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A8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35pt;margin-top:-57.1pt;width:146.5pt;height:4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" fillcolor="white [3201]" strokeweight=".5pt">
                <v:textbox>
                  <w:txbxContent>
                    <w:p w14:paraId="47DDAFDF" w14:textId="6CA87D14" w:rsidR="00125387" w:rsidRPr="008F3093" w:rsidRDefault="00125387" w:rsidP="008F3093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</w:rPr>
                      </w:pPr>
                      <w:r w:rsidRPr="008F3093">
                        <w:rPr>
                          <w:rFonts w:ascii="TH SarabunPSK" w:hAnsi="TH SarabunPSK" w:cs="TH SarabunPSK"/>
                          <w:color w:val="002060"/>
                          <w:cs/>
                        </w:rPr>
                        <w:t>แบบรายงาน</w:t>
                      </w:r>
                      <w:r w:rsidR="008F3093" w:rsidRPr="008F3093">
                        <w:rPr>
                          <w:rFonts w:ascii="TH SarabunPSK" w:hAnsi="TH SarabunPSK" w:cs="TH SarabunPSK" w:hint="cs"/>
                          <w:color w:val="002060"/>
                          <w:cs/>
                        </w:rPr>
                        <w:t>การเผยแพร่ผลงานวิจัย</w:t>
                      </w:r>
                      <w:r w:rsidRPr="008F3093">
                        <w:rPr>
                          <w:rFonts w:ascii="TH SarabunPSK" w:hAnsi="TH SarabunPSK" w:cs="TH SarabunPSK"/>
                          <w:color w:val="002060"/>
                          <w:cs/>
                        </w:rPr>
                        <w:t xml:space="preserve"> </w:t>
                      </w:r>
                      <w:r w:rsidRPr="008F3093">
                        <w:rPr>
                          <w:rFonts w:ascii="TH SarabunPSK" w:hAnsi="TH SarabunPSK" w:cs="TH SarabunPSK"/>
                          <w:color w:val="002060"/>
                        </w:rPr>
                        <w:t>Super KPIs 1.1.5</w:t>
                      </w:r>
                    </w:p>
                  </w:txbxContent>
                </v:textbox>
              </v:shape>
            </w:pict>
          </mc:Fallback>
        </mc:AlternateContent>
      </w:r>
      <w:r w:rsidR="00D90E34"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แบบ</w:t>
      </w:r>
      <w:r w:rsidR="00D90E34" w:rsidRPr="009E080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รายงานการเผยแพร่ผลงานวิจัยโครงการวิจัย</w:t>
      </w:r>
      <w:r w:rsidR="00D90E34" w:rsidRPr="009E08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การจัดการเรียนการสอนเพื่อยกระดับคุณภาพชีวิตของชุมชน </w:t>
      </w:r>
      <w:r w:rsidR="00D90E34" w:rsidRPr="009E080C">
        <w:rPr>
          <w:rFonts w:ascii="TH SarabunPSK" w:hAnsi="TH SarabunPSK" w:cs="TH SarabunPSK"/>
          <w:b/>
          <w:bCs/>
          <w:spacing w:val="-2"/>
          <w:sz w:val="32"/>
          <w:szCs w:val="32"/>
        </w:rPr>
        <w:t>Super KPIs 1.1.5</w:t>
      </w:r>
      <w:r w:rsidR="00B100CE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</w:t>
      </w:r>
      <w:r w:rsidR="00B100CE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</w:p>
    <w:p w14:paraId="1E04769F" w14:textId="28090C60" w:rsidR="00412332" w:rsidRPr="009E080C" w:rsidRDefault="006A12D8" w:rsidP="006A12D8">
      <w:pPr>
        <w:tabs>
          <w:tab w:val="center" w:pos="6663"/>
        </w:tabs>
        <w:jc w:val="center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*************</w:t>
      </w:r>
    </w:p>
    <w:p w14:paraId="7E2C83CE" w14:textId="77777777" w:rsidR="009E080C" w:rsidRPr="009E080C" w:rsidRDefault="009E080C" w:rsidP="006A12D8">
      <w:pPr>
        <w:tabs>
          <w:tab w:val="center" w:pos="6663"/>
        </w:tabs>
        <w:jc w:val="center"/>
        <w:rPr>
          <w:rFonts w:ascii="TH SarabunPSK" w:hAnsi="TH SarabunPSK" w:cs="TH SarabunPSK"/>
          <w:sz w:val="32"/>
          <w:szCs w:val="32"/>
          <w:lang w:eastAsia="th-TH"/>
        </w:rPr>
      </w:pPr>
    </w:p>
    <w:p w14:paraId="48F027DA" w14:textId="7EB19BC0" w:rsidR="009E080C" w:rsidRPr="009E080C" w:rsidRDefault="009E080C" w:rsidP="009E080C">
      <w:pPr>
        <w:tabs>
          <w:tab w:val="center" w:pos="6663"/>
        </w:tabs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คณะ/วิทยาลัย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.........................................................................................</w:t>
      </w:r>
    </w:p>
    <w:p w14:paraId="61024E58" w14:textId="254CEBBB" w:rsidR="009E080C" w:rsidRPr="009E080C" w:rsidRDefault="009E080C" w:rsidP="009E080C">
      <w:pPr>
        <w:tabs>
          <w:tab w:val="center" w:pos="6663"/>
        </w:tabs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ชื่อโครงการวิจัย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..........................................................................................................................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..................</w:t>
      </w:r>
    </w:p>
    <w:p w14:paraId="4E42B553" w14:textId="50440AE9" w:rsidR="009E080C" w:rsidRPr="009E080C" w:rsidRDefault="009E080C" w:rsidP="009E080C">
      <w:pPr>
        <w:tabs>
          <w:tab w:val="center" w:pos="6663"/>
        </w:tabs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..................</w:t>
      </w:r>
    </w:p>
    <w:p w14:paraId="305CB18F" w14:textId="77777777" w:rsidR="0060126C" w:rsidRPr="009E080C" w:rsidRDefault="0060126C" w:rsidP="0060126C">
      <w:pPr>
        <w:tabs>
          <w:tab w:val="center" w:pos="6663"/>
        </w:tabs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..................</w:t>
      </w:r>
    </w:p>
    <w:p w14:paraId="11C000B8" w14:textId="335EA138" w:rsidR="009E080C" w:rsidRPr="009E080C" w:rsidRDefault="009E080C" w:rsidP="009E080C">
      <w:pPr>
        <w:tabs>
          <w:tab w:val="center" w:pos="6663"/>
        </w:tabs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ชื่อผู้วิจัยและคณะ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........................................................................................................................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..................</w:t>
      </w:r>
    </w:p>
    <w:p w14:paraId="0602435C" w14:textId="1F5968D8" w:rsidR="009E080C" w:rsidRPr="009E080C" w:rsidRDefault="009E080C" w:rsidP="009E080C">
      <w:pPr>
        <w:tabs>
          <w:tab w:val="center" w:pos="6663"/>
        </w:tabs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..................</w:t>
      </w:r>
    </w:p>
    <w:p w14:paraId="6799BAE1" w14:textId="7DA548A8" w:rsidR="0060126C" w:rsidRDefault="0060126C" w:rsidP="0060126C">
      <w:pPr>
        <w:tabs>
          <w:tab w:val="center" w:pos="6663"/>
        </w:tabs>
        <w:rPr>
          <w:rFonts w:ascii="TH SarabunPSK" w:hAnsi="TH SarabunPSK" w:cs="TH SarabunPSK"/>
          <w:sz w:val="24"/>
          <w:szCs w:val="24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..................</w:t>
      </w:r>
    </w:p>
    <w:p w14:paraId="48E143C6" w14:textId="77777777" w:rsidR="00A843A2" w:rsidRPr="00A843A2" w:rsidRDefault="00A843A2" w:rsidP="0060126C">
      <w:pPr>
        <w:tabs>
          <w:tab w:val="center" w:pos="6663"/>
        </w:tabs>
        <w:rPr>
          <w:rFonts w:ascii="TH SarabunPSK" w:hAnsi="TH SarabunPSK" w:cs="TH SarabunPSK"/>
          <w:sz w:val="24"/>
          <w:szCs w:val="24"/>
          <w:lang w:eastAsia="th-TH"/>
        </w:rPr>
      </w:pPr>
    </w:p>
    <w:p w14:paraId="4B56D792" w14:textId="23154E21" w:rsidR="00412332" w:rsidRPr="009E080C" w:rsidRDefault="00A843A2" w:rsidP="00412332">
      <w:pPr>
        <w:tabs>
          <w:tab w:val="center" w:pos="6663"/>
        </w:tabs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9E080C">
        <w:rPr>
          <w:rFonts w:ascii="TH SarabunPSK" w:hAnsi="TH SarabunPSK" w:cs="TH SarabunPSK"/>
          <w:b/>
          <w:bCs/>
          <w:noProof/>
          <w:sz w:val="24"/>
          <w:szCs w:val="24"/>
          <w:lang w:eastAsia="th-T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40BA22B" wp14:editId="123FF141">
                <wp:simplePos x="0" y="0"/>
                <wp:positionH relativeFrom="column">
                  <wp:posOffset>-2540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D7C22" id="สี่เหลี่ยมผืนผ้า 10" o:spid="_x0000_s1026" style="position:absolute;margin-left:-.2pt;margin-top:1.35pt;width:16.5pt;height:16.5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     </w:t>
      </w:r>
      <w:r w:rsidR="00412332"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ตีพิมพ์เผยแพร่แล้ว</w:t>
      </w:r>
      <w:bookmarkStart w:id="1" w:name="_GoBack"/>
      <w:bookmarkEnd w:id="1"/>
    </w:p>
    <w:p w14:paraId="22D41946" w14:textId="1CE4B411" w:rsidR="00412332" w:rsidRPr="009E080C" w:rsidRDefault="00412332" w:rsidP="00412332">
      <w:pPr>
        <w:ind w:right="-2"/>
        <w:jc w:val="both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ชื่อผู้เขียน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</w:p>
    <w:p w14:paraId="7D7A794A" w14:textId="0B19CEBA" w:rsidR="00412332" w:rsidRPr="009E080C" w:rsidRDefault="00412332" w:rsidP="00412332">
      <w:pPr>
        <w:ind w:right="-2"/>
        <w:jc w:val="both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ชื่อเรื่อง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</w:t>
      </w:r>
    </w:p>
    <w:p w14:paraId="7A68EE5E" w14:textId="28883B05" w:rsidR="00412332" w:rsidRPr="009E080C" w:rsidRDefault="00412332" w:rsidP="00412332">
      <w:pPr>
        <w:ind w:right="-2"/>
        <w:jc w:val="both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ชื่อบทความ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</w:t>
      </w:r>
      <w:r w:rsidR="0060126C">
        <w:rPr>
          <w:rFonts w:ascii="TH SarabunPSK" w:hAnsi="TH SarabunPSK" w:cs="TH SarabunPSK"/>
          <w:sz w:val="32"/>
          <w:szCs w:val="32"/>
          <w:lang w:eastAsia="th-TH"/>
        </w:rPr>
        <w:t>.................</w:t>
      </w:r>
    </w:p>
    <w:p w14:paraId="76F96837" w14:textId="7F88ABE8" w:rsidR="00412332" w:rsidRPr="009E080C" w:rsidRDefault="00412332" w:rsidP="00412332">
      <w:pPr>
        <w:ind w:right="-2"/>
        <w:jc w:val="both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ชื่อวารสาร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..........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ปีที่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.................................</w:t>
      </w:r>
      <w:r w:rsidR="0060126C">
        <w:rPr>
          <w:rFonts w:ascii="TH SarabunPSK" w:hAnsi="TH SarabunPSK" w:cs="TH SarabunPSK" w:hint="cs"/>
          <w:sz w:val="32"/>
          <w:szCs w:val="32"/>
          <w:cs/>
          <w:lang w:eastAsia="th-TH"/>
        </w:rPr>
        <w:t>........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</w:p>
    <w:p w14:paraId="40EC4228" w14:textId="77777777" w:rsidR="006A12D8" w:rsidRPr="009E080C" w:rsidRDefault="00412332" w:rsidP="00412332">
      <w:pPr>
        <w:ind w:right="-2"/>
        <w:jc w:val="both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เล่มที่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ปีที่เผยแพร่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..............................</w:t>
      </w:r>
    </w:p>
    <w:p w14:paraId="60BBAEEB" w14:textId="2798162A" w:rsidR="00412332" w:rsidRPr="009E080C" w:rsidRDefault="006A12D8" w:rsidP="00412332">
      <w:pPr>
        <w:ind w:right="-2"/>
        <w:jc w:val="both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</w:t>
      </w:r>
      <w:r w:rsidRPr="009E080C">
        <w:rPr>
          <w:rFonts w:ascii="TH SarabunPSK" w:hAnsi="TH SarabunPSK" w:cs="TH SarabunPSK"/>
          <w:sz w:val="32"/>
          <w:szCs w:val="32"/>
          <w:u w:val="single"/>
          <w:cs/>
          <w:lang w:eastAsia="th-TH"/>
        </w:rPr>
        <w:t>เอกสารแนบ</w:t>
      </w:r>
      <w:r w:rsidR="001C0E4A"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(</w:t>
      </w:r>
      <w:r w:rsidR="00412332" w:rsidRPr="009E080C">
        <w:rPr>
          <w:rFonts w:ascii="TH SarabunPSK" w:hAnsi="TH SarabunPSK" w:cs="TH SarabunPSK"/>
          <w:sz w:val="32"/>
          <w:szCs w:val="32"/>
          <w:cs/>
          <w:lang w:eastAsia="th-TH"/>
        </w:rPr>
        <w:t>ปก</w:t>
      </w:r>
      <w:r w:rsidR="001C0E4A" w:rsidRPr="009E080C">
        <w:rPr>
          <w:rFonts w:ascii="TH SarabunPSK" w:hAnsi="TH SarabunPSK" w:cs="TH SarabunPSK"/>
          <w:sz w:val="32"/>
          <w:szCs w:val="32"/>
          <w:cs/>
          <w:lang w:eastAsia="th-TH"/>
        </w:rPr>
        <w:t>วารสาร</w:t>
      </w:r>
      <w:r w:rsidR="00412332"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หน้าสารบัญ บทความผลงาน</w:t>
      </w:r>
      <w:r w:rsidR="001C0E4A"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EB64B7" w:rsidRPr="009E080C">
        <w:rPr>
          <w:rFonts w:ascii="TH SarabunPSK" w:hAnsi="TH SarabunPSK" w:cs="TH SarabunPSK"/>
          <w:sz w:val="32"/>
          <w:szCs w:val="32"/>
          <w:cs/>
          <w:lang w:eastAsia="th-TH"/>
        </w:rPr>
        <w:t>สำเนาพร้อมรับรอง</w:t>
      </w:r>
      <w:r w:rsidR="001C0E4A" w:rsidRPr="009E080C">
        <w:rPr>
          <w:rFonts w:ascii="TH SarabunPSK" w:hAnsi="TH SarabunPSK" w:cs="TH SarabunPSK"/>
          <w:sz w:val="32"/>
          <w:szCs w:val="32"/>
          <w:cs/>
          <w:lang w:eastAsia="th-TH"/>
        </w:rPr>
        <w:t>สำเนา</w:t>
      </w:r>
      <w:r w:rsidR="00412332" w:rsidRPr="009E080C">
        <w:rPr>
          <w:rFonts w:ascii="TH SarabunPSK" w:hAnsi="TH SarabunPSK" w:cs="TH SarabunPSK"/>
          <w:sz w:val="32"/>
          <w:szCs w:val="32"/>
          <w:cs/>
          <w:lang w:eastAsia="th-TH"/>
        </w:rPr>
        <w:t>)</w:t>
      </w:r>
    </w:p>
    <w:p w14:paraId="155999BD" w14:textId="77777777" w:rsidR="006A12D8" w:rsidRPr="009E080C" w:rsidRDefault="006A12D8" w:rsidP="00412332">
      <w:pPr>
        <w:ind w:right="-2"/>
        <w:jc w:val="both"/>
        <w:rPr>
          <w:rFonts w:ascii="TH SarabunPSK" w:hAnsi="TH SarabunPSK" w:cs="TH SarabunPSK"/>
          <w:sz w:val="24"/>
          <w:szCs w:val="24"/>
          <w:lang w:eastAsia="th-TH"/>
        </w:rPr>
      </w:pPr>
    </w:p>
    <w:p w14:paraId="018D4033" w14:textId="2D0690E0" w:rsidR="00412332" w:rsidRPr="009E080C" w:rsidRDefault="001C0E4A" w:rsidP="00412332">
      <w:pPr>
        <w:ind w:right="-2"/>
        <w:jc w:val="both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b/>
          <w:bCs/>
          <w:noProof/>
          <w:sz w:val="24"/>
          <w:szCs w:val="24"/>
          <w:lang w:eastAsia="th-TH"/>
        </w:rPr>
        <mc:AlternateContent>
          <mc:Choice Requires="wps">
            <w:drawing>
              <wp:anchor distT="0" distB="0" distL="114300" distR="114300" simplePos="0" relativeHeight="251670524" behindDoc="1" locked="0" layoutInCell="1" allowOverlap="1" wp14:anchorId="17E9598A" wp14:editId="1AD087F2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209550" cy="2095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4541E" id="สี่เหลี่ยมผืนผ้า 3" o:spid="_x0000_s1026" style="position:absolute;margin-left:-.2pt;margin-top:-.15pt;width:16.5pt;height:16.5pt;z-index:-2516459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" fillcolor="white [3201]" strokecolor="black [3200]" strokeweight="1pt"/>
            </w:pict>
          </mc:Fallback>
        </mc:AlternateContent>
      </w:r>
      <w:r w:rsidR="00A843A2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     </w:t>
      </w:r>
      <w:r w:rsidR="00412332"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อยู่ระหว่างตีพิมพ์เผยแพร่</w:t>
      </w:r>
    </w:p>
    <w:p w14:paraId="4F140B9B" w14:textId="2723502B" w:rsidR="00412332" w:rsidRPr="009E080C" w:rsidRDefault="00412332" w:rsidP="00412332">
      <w:pPr>
        <w:ind w:right="-2"/>
        <w:jc w:val="both"/>
        <w:rPr>
          <w:rFonts w:ascii="TH SarabunPSK" w:hAnsi="TH SarabunPSK" w:cs="TH SarabunPSK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</w:t>
      </w:r>
      <w:r w:rsidR="006A12D8" w:rsidRPr="009E080C">
        <w:rPr>
          <w:rFonts w:ascii="TH SarabunPSK" w:hAnsi="TH SarabunPSK" w:cs="TH SarabunPSK"/>
          <w:sz w:val="32"/>
          <w:szCs w:val="32"/>
          <w:u w:val="single"/>
          <w:cs/>
          <w:lang w:eastAsia="th-TH"/>
        </w:rPr>
        <w:t>เอกสารแนบ</w:t>
      </w:r>
      <w:r w:rsidR="009E080C"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6A12D8" w:rsidRPr="009E080C">
        <w:rPr>
          <w:rFonts w:ascii="TH SarabunPSK" w:hAnsi="TH SarabunPSK" w:cs="TH SarabunPSK"/>
          <w:sz w:val="32"/>
          <w:szCs w:val="32"/>
          <w:cs/>
          <w:lang w:eastAsia="th-TH"/>
        </w:rPr>
        <w:t>การ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ตอบรับตีพิมพ์ (ใบตอบรับการตีพิมพ์</w:t>
      </w:r>
      <w:r w:rsidR="009E080C"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1C0E4A" w:rsidRPr="009E080C">
        <w:rPr>
          <w:rFonts w:ascii="TH SarabunPSK" w:hAnsi="TH SarabunPSK" w:cs="TH SarabunPSK"/>
          <w:sz w:val="32"/>
          <w:szCs w:val="32"/>
          <w:cs/>
          <w:lang w:eastAsia="th-TH"/>
        </w:rPr>
        <w:t>สำเนาพร้อมรับรองสำเนา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)</w:t>
      </w:r>
    </w:p>
    <w:p w14:paraId="4DAEE7B0" w14:textId="77777777" w:rsidR="006A12D8" w:rsidRPr="009E080C" w:rsidRDefault="006A12D8" w:rsidP="00412332">
      <w:pPr>
        <w:ind w:right="-2"/>
        <w:jc w:val="both"/>
        <w:rPr>
          <w:rFonts w:ascii="TH SarabunPSK" w:hAnsi="TH SarabunPSK" w:cs="TH SarabunPSK"/>
          <w:sz w:val="24"/>
          <w:szCs w:val="24"/>
          <w:lang w:eastAsia="th-TH"/>
        </w:rPr>
      </w:pPr>
    </w:p>
    <w:p w14:paraId="11AFD08F" w14:textId="43A4E0AB" w:rsidR="00412332" w:rsidRPr="009E080C" w:rsidRDefault="001C0E4A" w:rsidP="00412332">
      <w:pPr>
        <w:ind w:right="-2"/>
        <w:jc w:val="both"/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</w:pPr>
      <w:r w:rsidRPr="009E080C">
        <w:rPr>
          <w:rFonts w:ascii="TH SarabunPSK" w:hAnsi="TH SarabunPSK" w:cs="TH SarabunPSK"/>
          <w:b/>
          <w:bCs/>
          <w:noProof/>
          <w:sz w:val="24"/>
          <w:szCs w:val="24"/>
          <w:lang w:eastAsia="th-TH"/>
        </w:rPr>
        <mc:AlternateContent>
          <mc:Choice Requires="wps">
            <w:drawing>
              <wp:anchor distT="0" distB="0" distL="114300" distR="114300" simplePos="0" relativeHeight="251671549" behindDoc="1" locked="0" layoutInCell="1" allowOverlap="1" wp14:anchorId="5E5876A3" wp14:editId="23BC7565">
                <wp:simplePos x="0" y="0"/>
                <wp:positionH relativeFrom="column">
                  <wp:posOffset>-2540</wp:posOffset>
                </wp:positionH>
                <wp:positionV relativeFrom="paragraph">
                  <wp:posOffset>1905</wp:posOffset>
                </wp:positionV>
                <wp:extent cx="209550" cy="2095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92DDA" id="สี่เหลี่ยมผืนผ้า 4" o:spid="_x0000_s1026" style="position:absolute;margin-left:-.2pt;margin-top:.15pt;width:16.5pt;height:16.5pt;z-index:-2516449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" fillcolor="white [3201]" strokecolor="black [3200]" strokeweight="1pt"/>
            </w:pict>
          </mc:Fallback>
        </mc:AlternateContent>
      </w:r>
      <w:r w:rsidR="00A843A2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     </w:t>
      </w:r>
      <w:r w:rsidR="00412332"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ยังไม่ดำเนินการส่งบทความตีพิมพ์เผยแพร่ </w:t>
      </w:r>
    </w:p>
    <w:p w14:paraId="45A5315D" w14:textId="6C0DF17F" w:rsidR="00D2750D" w:rsidRPr="009E080C" w:rsidRDefault="00D2750D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</w:p>
    <w:p w14:paraId="71D924A6" w14:textId="3C0678CF" w:rsidR="00D2750D" w:rsidRPr="009E080C" w:rsidRDefault="006A12D8" w:rsidP="00115D4B">
      <w:pPr>
        <w:tabs>
          <w:tab w:val="center" w:pos="6663"/>
        </w:tabs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หมายเหตุ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1.</w:t>
      </w:r>
      <w:r w:rsidR="009E080C" w:rsidRPr="009E080C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หากยังไม่ดำเนินการส่งบทความตีพิมพ์เผยแพร่</w:t>
      </w:r>
      <w:r w:rsidRPr="009E08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9E080C">
        <w:rPr>
          <w:rFonts w:ascii="TH SarabunPSK" w:hAnsi="TH SarabunPSK" w:cs="TH SarabunPSK"/>
          <w:sz w:val="32"/>
          <w:szCs w:val="32"/>
          <w:cs/>
          <w:lang w:eastAsia="th-TH"/>
        </w:rPr>
        <w:t>ขอให้</w:t>
      </w:r>
      <w:r w:rsidRPr="009E080C">
        <w:rPr>
          <w:rFonts w:ascii="TH SarabunPSK" w:hAnsi="TH SarabunPSK" w:cs="TH SarabunPSK"/>
          <w:color w:val="000000" w:themeColor="text1"/>
          <w:sz w:val="32"/>
          <w:szCs w:val="32"/>
          <w:cs/>
          <w:lang w:eastAsia="th-TH"/>
        </w:rPr>
        <w:t>จัดทำหนังสือขอ</w:t>
      </w:r>
      <w:r w:rsidRPr="009E080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ขยายระยะเวลา</w:t>
      </w:r>
      <w:r w:rsidRPr="009E080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br/>
        <w:t xml:space="preserve">                  </w:t>
      </w:r>
      <w:r w:rsidR="00B100C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9E080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ได้ไม่เกิน 2 ครั้ง ครั้งละไม่เกิน 6 เดือน</w:t>
      </w:r>
    </w:p>
    <w:p w14:paraId="082E186B" w14:textId="2D3413B5" w:rsidR="006A12D8" w:rsidRPr="009E080C" w:rsidRDefault="006A12D8" w:rsidP="00115D4B">
      <w:pPr>
        <w:tabs>
          <w:tab w:val="center" w:pos="666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  <w:r w:rsidRPr="009E080C"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  <w:t xml:space="preserve">               2.</w:t>
      </w:r>
      <w:r w:rsidR="009E080C" w:rsidRPr="009E08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E080C">
        <w:rPr>
          <w:rFonts w:ascii="TH SarabunPSK" w:hAnsi="TH SarabunPSK" w:cs="TH SarabunPSK"/>
          <w:spacing w:val="-2"/>
          <w:sz w:val="32"/>
          <w:szCs w:val="32"/>
          <w:cs/>
        </w:rPr>
        <w:t>การเผยแพร่ผลงานวิจัยตามที่มหาวิทยาลัยกำหนดภายในระยะเวลา 2 ปี</w:t>
      </w:r>
    </w:p>
    <w:p w14:paraId="0617075A" w14:textId="6B873C17" w:rsidR="00D2750D" w:rsidRPr="009E080C" w:rsidRDefault="00D2750D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3E193411" w14:textId="29F2B9E6" w:rsidR="00D2750D" w:rsidRPr="009E080C" w:rsidRDefault="00D2750D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6C324808" w14:textId="3937EE33" w:rsidR="00D2750D" w:rsidRDefault="00D2750D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31B9EB60" w14:textId="3D553870" w:rsidR="0060126C" w:rsidRDefault="0060126C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79D1AD28" w14:textId="2993975C" w:rsidR="0060126C" w:rsidRDefault="0060126C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61DEBF74" w14:textId="68EB90A0" w:rsidR="0060126C" w:rsidRDefault="0060126C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1B61666E" w14:textId="0962E480" w:rsidR="0060126C" w:rsidRDefault="00641871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ahoma" w:eastAsiaTheme="minorHAns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72CD85" wp14:editId="4CE3F780">
                <wp:simplePos x="0" y="0"/>
                <wp:positionH relativeFrom="column">
                  <wp:posOffset>-85725</wp:posOffset>
                </wp:positionH>
                <wp:positionV relativeFrom="paragraph">
                  <wp:posOffset>53975</wp:posOffset>
                </wp:positionV>
                <wp:extent cx="333375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360ED" w14:textId="77777777" w:rsidR="00641871" w:rsidRDefault="00641871" w:rsidP="006418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สอบถามรายละเอียดเพิ่มเติม</w:t>
                            </w:r>
                          </w:p>
                          <w:p w14:paraId="43EA3672" w14:textId="77777777" w:rsidR="00641871" w:rsidRDefault="00641871" w:rsidP="006418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งานบริหารทั่วไป (นางนงลักษณ์ คล้ายอ่ำ) โทร. 3532</w:t>
                            </w:r>
                          </w:p>
                          <w:p w14:paraId="0B377ECC" w14:textId="77777777" w:rsidR="00641871" w:rsidRDefault="00641871" w:rsidP="006418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สถาบันนวัตกรรมการเรียนรู้ มหาวิทยาลัยพะเยา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CD85" id="Text Box 5" o:spid="_x0000_s1027" type="#_x0000_t202" style="position:absolute;left:0;text-align:left;margin-left:-6.75pt;margin-top:4.25pt;width:262.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" fillcolor="white [3201]" strokeweight=".5pt">
                <v:textbox>
                  <w:txbxContent>
                    <w:p w14:paraId="504360ED" w14:textId="77777777" w:rsidR="00641871" w:rsidRDefault="00641871" w:rsidP="006418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สอบถามรายละเอียดเพิ่มเติม</w:t>
                      </w:r>
                    </w:p>
                    <w:p w14:paraId="43EA3672" w14:textId="77777777" w:rsidR="00641871" w:rsidRDefault="00641871" w:rsidP="006418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งานบริหารทั่วไป (นางนงลักษณ์ คล้ายอ่ำ) โทร. 3532</w:t>
                      </w:r>
                    </w:p>
                    <w:p w14:paraId="0B377ECC" w14:textId="77777777" w:rsidR="00641871" w:rsidRDefault="00641871" w:rsidP="006418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สถาบันนวัตกรรมการเรียนรู้ มหาวิทยาลัยพะเยา</w:t>
                      </w:r>
                    </w:p>
                  </w:txbxContent>
                </v:textbox>
              </v:shape>
            </w:pict>
          </mc:Fallback>
        </mc:AlternateContent>
      </w:r>
    </w:p>
    <w:p w14:paraId="16E578ED" w14:textId="2A4AAF60" w:rsidR="0060126C" w:rsidRDefault="0060126C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14:paraId="0E36CD05" w14:textId="6763F5CE" w:rsidR="0060126C" w:rsidRDefault="0060126C" w:rsidP="00115D4B">
      <w:pPr>
        <w:tabs>
          <w:tab w:val="center" w:pos="6663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bookmarkEnd w:id="0"/>
    <w:sectPr w:rsidR="0060126C" w:rsidSect="000053EB"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EA9B" w14:textId="77777777" w:rsidR="00573D8E" w:rsidRDefault="00573D8E" w:rsidP="00D634D4">
      <w:r>
        <w:separator/>
      </w:r>
    </w:p>
  </w:endnote>
  <w:endnote w:type="continuationSeparator" w:id="0">
    <w:p w14:paraId="4E6F8274" w14:textId="77777777" w:rsidR="00573D8E" w:rsidRDefault="00573D8E" w:rsidP="00D6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CB4F" w14:textId="77777777" w:rsidR="00573D8E" w:rsidRDefault="00573D8E" w:rsidP="00D634D4">
      <w:r>
        <w:separator/>
      </w:r>
    </w:p>
  </w:footnote>
  <w:footnote w:type="continuationSeparator" w:id="0">
    <w:p w14:paraId="59986F33" w14:textId="77777777" w:rsidR="00573D8E" w:rsidRDefault="00573D8E" w:rsidP="00D6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C8E"/>
    <w:multiLevelType w:val="hybridMultilevel"/>
    <w:tmpl w:val="43DC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54"/>
    <w:multiLevelType w:val="hybridMultilevel"/>
    <w:tmpl w:val="0AF0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F3B"/>
    <w:multiLevelType w:val="hybridMultilevel"/>
    <w:tmpl w:val="907EC506"/>
    <w:lvl w:ilvl="0" w:tplc="812852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6CE3F0F"/>
    <w:multiLevelType w:val="hybridMultilevel"/>
    <w:tmpl w:val="907EC506"/>
    <w:lvl w:ilvl="0" w:tplc="812852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002089"/>
    <w:multiLevelType w:val="hybridMultilevel"/>
    <w:tmpl w:val="1EC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5C9"/>
    <w:multiLevelType w:val="hybridMultilevel"/>
    <w:tmpl w:val="560EDA26"/>
    <w:lvl w:ilvl="0" w:tplc="7F207F52">
      <w:start w:val="1"/>
      <w:numFmt w:val="thaiNumbers"/>
      <w:lvlText w:val="%1."/>
      <w:lvlJc w:val="left"/>
      <w:pPr>
        <w:ind w:left="2138" w:hanging="360"/>
      </w:pPr>
      <w:rPr>
        <w:rFonts w:ascii="TH Niramit AS" w:eastAsia="Cordia New" w:hAnsi="TH Niramit AS" w:cs="TH Niramit A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C531E25"/>
    <w:multiLevelType w:val="hybridMultilevel"/>
    <w:tmpl w:val="65422F86"/>
    <w:lvl w:ilvl="0" w:tplc="1B725D1C">
      <w:start w:val="1"/>
      <w:numFmt w:val="thaiNumbers"/>
      <w:lvlText w:val="%1."/>
      <w:lvlJc w:val="left"/>
      <w:pPr>
        <w:ind w:left="135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7"/>
    <w:rsid w:val="000053EB"/>
    <w:rsid w:val="00006501"/>
    <w:rsid w:val="000143E7"/>
    <w:rsid w:val="00015048"/>
    <w:rsid w:val="000355A1"/>
    <w:rsid w:val="000432C0"/>
    <w:rsid w:val="000A50D2"/>
    <w:rsid w:val="000A7385"/>
    <w:rsid w:val="000B177A"/>
    <w:rsid w:val="000C4365"/>
    <w:rsid w:val="000C4CD2"/>
    <w:rsid w:val="000E5FB7"/>
    <w:rsid w:val="00115D4B"/>
    <w:rsid w:val="00125387"/>
    <w:rsid w:val="00150C0B"/>
    <w:rsid w:val="0016561A"/>
    <w:rsid w:val="00172C9F"/>
    <w:rsid w:val="00187AEB"/>
    <w:rsid w:val="001B2DA1"/>
    <w:rsid w:val="001C0E4A"/>
    <w:rsid w:val="001D12D6"/>
    <w:rsid w:val="001F29F6"/>
    <w:rsid w:val="00206FF9"/>
    <w:rsid w:val="002523B9"/>
    <w:rsid w:val="00276104"/>
    <w:rsid w:val="002821B7"/>
    <w:rsid w:val="002B3980"/>
    <w:rsid w:val="002B6B00"/>
    <w:rsid w:val="002C5C1D"/>
    <w:rsid w:val="00307EA1"/>
    <w:rsid w:val="003121DF"/>
    <w:rsid w:val="00347630"/>
    <w:rsid w:val="0035314D"/>
    <w:rsid w:val="00363473"/>
    <w:rsid w:val="003A3880"/>
    <w:rsid w:val="003B2950"/>
    <w:rsid w:val="003B4E7E"/>
    <w:rsid w:val="003C5C9E"/>
    <w:rsid w:val="003D2DA3"/>
    <w:rsid w:val="003D34EC"/>
    <w:rsid w:val="003E0CEB"/>
    <w:rsid w:val="003E5321"/>
    <w:rsid w:val="003F6498"/>
    <w:rsid w:val="00412332"/>
    <w:rsid w:val="004307A3"/>
    <w:rsid w:val="00474B47"/>
    <w:rsid w:val="00477566"/>
    <w:rsid w:val="004A5860"/>
    <w:rsid w:val="004C3131"/>
    <w:rsid w:val="0050067E"/>
    <w:rsid w:val="005059C6"/>
    <w:rsid w:val="00507197"/>
    <w:rsid w:val="005219E4"/>
    <w:rsid w:val="005510A5"/>
    <w:rsid w:val="005660BE"/>
    <w:rsid w:val="005729B1"/>
    <w:rsid w:val="00573D8E"/>
    <w:rsid w:val="005832E8"/>
    <w:rsid w:val="005867E8"/>
    <w:rsid w:val="005B4EF9"/>
    <w:rsid w:val="005C15D6"/>
    <w:rsid w:val="005C6564"/>
    <w:rsid w:val="005D0E7B"/>
    <w:rsid w:val="005D310A"/>
    <w:rsid w:val="005E2586"/>
    <w:rsid w:val="005F247D"/>
    <w:rsid w:val="0060126C"/>
    <w:rsid w:val="00626905"/>
    <w:rsid w:val="00636B6D"/>
    <w:rsid w:val="00641871"/>
    <w:rsid w:val="006753B9"/>
    <w:rsid w:val="006A12D8"/>
    <w:rsid w:val="006B1A6C"/>
    <w:rsid w:val="006E03C1"/>
    <w:rsid w:val="006F12CA"/>
    <w:rsid w:val="006F401B"/>
    <w:rsid w:val="00701C91"/>
    <w:rsid w:val="007509CC"/>
    <w:rsid w:val="0076070F"/>
    <w:rsid w:val="007733D3"/>
    <w:rsid w:val="007A56E0"/>
    <w:rsid w:val="007B1CBC"/>
    <w:rsid w:val="007C5028"/>
    <w:rsid w:val="007E6EB1"/>
    <w:rsid w:val="00810609"/>
    <w:rsid w:val="00810E08"/>
    <w:rsid w:val="00827D99"/>
    <w:rsid w:val="00844980"/>
    <w:rsid w:val="0086151B"/>
    <w:rsid w:val="008A5912"/>
    <w:rsid w:val="008C167A"/>
    <w:rsid w:val="008C6B85"/>
    <w:rsid w:val="008D3DE3"/>
    <w:rsid w:val="008F3093"/>
    <w:rsid w:val="008F4AB1"/>
    <w:rsid w:val="00901E62"/>
    <w:rsid w:val="009048EB"/>
    <w:rsid w:val="00931705"/>
    <w:rsid w:val="009400F7"/>
    <w:rsid w:val="00946614"/>
    <w:rsid w:val="009A286F"/>
    <w:rsid w:val="009C2698"/>
    <w:rsid w:val="009D4F29"/>
    <w:rsid w:val="009D620B"/>
    <w:rsid w:val="009E050A"/>
    <w:rsid w:val="009E080C"/>
    <w:rsid w:val="00A52B62"/>
    <w:rsid w:val="00A843A2"/>
    <w:rsid w:val="00A94077"/>
    <w:rsid w:val="00A95E1F"/>
    <w:rsid w:val="00AA3CB7"/>
    <w:rsid w:val="00AA547C"/>
    <w:rsid w:val="00AB1E57"/>
    <w:rsid w:val="00AF2F3B"/>
    <w:rsid w:val="00B04710"/>
    <w:rsid w:val="00B100CE"/>
    <w:rsid w:val="00B2559F"/>
    <w:rsid w:val="00B32AC3"/>
    <w:rsid w:val="00B53DD6"/>
    <w:rsid w:val="00B73B2B"/>
    <w:rsid w:val="00BC0879"/>
    <w:rsid w:val="00BF4525"/>
    <w:rsid w:val="00C00282"/>
    <w:rsid w:val="00C21D78"/>
    <w:rsid w:val="00C31093"/>
    <w:rsid w:val="00C321FD"/>
    <w:rsid w:val="00C81A7C"/>
    <w:rsid w:val="00C85208"/>
    <w:rsid w:val="00C9202A"/>
    <w:rsid w:val="00C97DCF"/>
    <w:rsid w:val="00CA5691"/>
    <w:rsid w:val="00CB21E5"/>
    <w:rsid w:val="00CC643C"/>
    <w:rsid w:val="00CD38DB"/>
    <w:rsid w:val="00CE0FC7"/>
    <w:rsid w:val="00CF44AE"/>
    <w:rsid w:val="00D16937"/>
    <w:rsid w:val="00D2750D"/>
    <w:rsid w:val="00D45EF3"/>
    <w:rsid w:val="00D5543B"/>
    <w:rsid w:val="00D6074A"/>
    <w:rsid w:val="00D634D4"/>
    <w:rsid w:val="00D65E2D"/>
    <w:rsid w:val="00D72CA5"/>
    <w:rsid w:val="00D90E34"/>
    <w:rsid w:val="00DA4269"/>
    <w:rsid w:val="00DA4B6C"/>
    <w:rsid w:val="00DB667C"/>
    <w:rsid w:val="00DC785D"/>
    <w:rsid w:val="00DF426E"/>
    <w:rsid w:val="00E4510F"/>
    <w:rsid w:val="00E657C6"/>
    <w:rsid w:val="00E7230A"/>
    <w:rsid w:val="00E75C15"/>
    <w:rsid w:val="00E8279D"/>
    <w:rsid w:val="00EA28A7"/>
    <w:rsid w:val="00EA507C"/>
    <w:rsid w:val="00EB64B7"/>
    <w:rsid w:val="00EC23A6"/>
    <w:rsid w:val="00ED24C3"/>
    <w:rsid w:val="00EE2A59"/>
    <w:rsid w:val="00F0415B"/>
    <w:rsid w:val="00F35561"/>
    <w:rsid w:val="00F51012"/>
    <w:rsid w:val="00F61081"/>
    <w:rsid w:val="00FB1B65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D1FB06"/>
  <w15:chartTrackingRefBased/>
  <w15:docId w15:val="{64FEA5E4-46C2-4BAC-8195-39F1D1B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FC7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FC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D72CA5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D634D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634D4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634D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634D4"/>
    <w:rPr>
      <w:rFonts w:ascii="Cordia New" w:eastAsia="Cordia New" w:hAnsi="Cordia New" w:cs="Angsana New"/>
      <w:sz w:val="28"/>
      <w:szCs w:val="35"/>
    </w:rPr>
  </w:style>
  <w:style w:type="character" w:styleId="a9">
    <w:name w:val="Strong"/>
    <w:basedOn w:val="a0"/>
    <w:uiPriority w:val="22"/>
    <w:qFormat/>
    <w:rsid w:val="006E03C1"/>
    <w:rPr>
      <w:b/>
      <w:bCs/>
    </w:rPr>
  </w:style>
  <w:style w:type="table" w:styleId="aa">
    <w:name w:val="Table Grid"/>
    <w:basedOn w:val="a1"/>
    <w:uiPriority w:val="59"/>
    <w:rsid w:val="00D2750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B64B7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B64B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9dda4-a699-432c-952d-e8cb56a267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8127793876C154D9AD3FB672040FBE7" ma:contentTypeVersion="16" ma:contentTypeDescription="สร้างเอกสารใหม่" ma:contentTypeScope="" ma:versionID="0e9760b538a09044f431fd250e467b98">
  <xsd:schema xmlns:xsd="http://www.w3.org/2001/XMLSchema" xmlns:xs="http://www.w3.org/2001/XMLSchema" xmlns:p="http://schemas.microsoft.com/office/2006/metadata/properties" xmlns:ns3="9829dda4-a699-432c-952d-e8cb56a267d3" xmlns:ns4="a79fc55a-2964-4ead-8386-8e34cb417b08" targetNamespace="http://schemas.microsoft.com/office/2006/metadata/properties" ma:root="true" ma:fieldsID="a0e7798e80e5f081565855bb73a0cfda" ns3:_="" ns4:_="">
    <xsd:import namespace="9829dda4-a699-432c-952d-e8cb56a267d3"/>
    <xsd:import namespace="a79fc55a-2964-4ead-8386-8e34cb41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9dda4-a699-432c-952d-e8cb56a26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c55a-2964-4ead-8386-8e34cb417b0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BA70-C790-4AAF-A91B-761FD5D0A0A4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79fc55a-2964-4ead-8386-8e34cb417b08"/>
    <ds:schemaRef ds:uri="9829dda4-a699-432c-952d-e8cb56a267d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B17516-29F9-47E0-BE87-4258EF633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21093-F995-43FD-AECA-C57D5BCB0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9dda4-a699-432c-952d-e8cb56a267d3"/>
    <ds:schemaRef ds:uri="a79fc55a-2964-4ead-8386-8e34cb41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F5F3D-DB4D-4541-9517-5323D23C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nongluksana khlaium</dc:creator>
  <cp:keywords/>
  <dc:description/>
  <cp:lastModifiedBy>nongluksana khlaium</cp:lastModifiedBy>
  <cp:revision>8</cp:revision>
  <cp:lastPrinted>2024-01-12T06:46:00Z</cp:lastPrinted>
  <dcterms:created xsi:type="dcterms:W3CDTF">2024-01-12T07:58:00Z</dcterms:created>
  <dcterms:modified xsi:type="dcterms:W3CDTF">2024-01-12T10:26:00Z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0x01010088127793876C154D9AD3FB672040FBE7</vt:lpwstr>
  </property>
</Properties>
</file>